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0B" w:rsidRPr="0041510B" w:rsidRDefault="00EC1F9B" w:rsidP="0041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образовательных стандартах </w:t>
      </w:r>
    </w:p>
    <w:p w:rsidR="0041510B" w:rsidRDefault="0041510B" w:rsidP="00EC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F9B">
        <w:rPr>
          <w:rFonts w:ascii="Times New Roman" w:hAnsi="Times New Roman" w:cs="Times New Roman"/>
          <w:sz w:val="28"/>
          <w:szCs w:val="28"/>
        </w:rPr>
        <w:t xml:space="preserve">     </w:t>
      </w:r>
      <w:r w:rsidR="00EC1F9B" w:rsidRPr="00EC1F9B">
        <w:rPr>
          <w:rFonts w:ascii="Times New Roman" w:hAnsi="Times New Roman" w:cs="Times New Roman"/>
          <w:sz w:val="28"/>
          <w:szCs w:val="28"/>
        </w:rPr>
        <w:t>Обучение в 1 – 4 классах проводиться по общеобразовательной программе начального общего образования и в 5 -</w:t>
      </w:r>
      <w:r w:rsidR="007F2C87">
        <w:rPr>
          <w:rFonts w:ascii="Times New Roman" w:hAnsi="Times New Roman" w:cs="Times New Roman"/>
          <w:sz w:val="28"/>
          <w:szCs w:val="28"/>
        </w:rPr>
        <w:t>7</w:t>
      </w:r>
      <w:r w:rsidR="00EC1F9B" w:rsidRPr="00EC1F9B">
        <w:rPr>
          <w:rFonts w:ascii="Times New Roman" w:hAnsi="Times New Roman" w:cs="Times New Roman"/>
          <w:sz w:val="28"/>
          <w:szCs w:val="28"/>
        </w:rPr>
        <w:t xml:space="preserve"> классах по общеобразовательной программе основного общего образования в рамках ФГОС 2009 года.              Обучение в </w:t>
      </w:r>
      <w:r w:rsidR="007F2C87">
        <w:rPr>
          <w:rFonts w:ascii="Times New Roman" w:hAnsi="Times New Roman" w:cs="Times New Roman"/>
          <w:sz w:val="28"/>
          <w:szCs w:val="28"/>
        </w:rPr>
        <w:t>8</w:t>
      </w:r>
      <w:r w:rsidR="00EC1F9B" w:rsidRPr="00EC1F9B">
        <w:rPr>
          <w:rFonts w:ascii="Times New Roman" w:hAnsi="Times New Roman" w:cs="Times New Roman"/>
          <w:sz w:val="28"/>
          <w:szCs w:val="28"/>
        </w:rPr>
        <w:t xml:space="preserve"> - 11 классах  проводиться по общеобразовательным программам основного общего и среднего общего образования в рамках образовательных стандартов 2004 года (сайт </w:t>
      </w:r>
      <w:proofErr w:type="spellStart"/>
      <w:r w:rsidR="00EC1F9B" w:rsidRPr="00EC1F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C1F9B" w:rsidRPr="00EC1F9B">
        <w:rPr>
          <w:rFonts w:ascii="Times New Roman" w:hAnsi="Times New Roman" w:cs="Times New Roman"/>
          <w:sz w:val="28"/>
          <w:szCs w:val="28"/>
        </w:rPr>
        <w:t xml:space="preserve"> РФ, </w:t>
      </w:r>
      <w:r w:rsidR="00EC1F9B">
        <w:rPr>
          <w:rFonts w:ascii="Times New Roman" w:hAnsi="Times New Roman" w:cs="Times New Roman"/>
          <w:sz w:val="28"/>
          <w:szCs w:val="28"/>
        </w:rPr>
        <w:t>ФКГОС</w:t>
      </w:r>
      <w:r w:rsidR="00EC1F9B" w:rsidRPr="00EC1F9B">
        <w:rPr>
          <w:rFonts w:ascii="Times New Roman" w:hAnsi="Times New Roman" w:cs="Times New Roman"/>
          <w:sz w:val="28"/>
          <w:szCs w:val="28"/>
        </w:rPr>
        <w:t>).</w:t>
      </w:r>
    </w:p>
    <w:p w:rsidR="00EC1F9B" w:rsidRDefault="00EC1F9B" w:rsidP="00EC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стандартов второго поколения осуществляется по плану: </w:t>
      </w:r>
    </w:p>
    <w:p w:rsidR="00EC1F9B" w:rsidRDefault="00EC1F9B" w:rsidP="00EC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jc w:val="center"/>
        <w:tblInd w:w="-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5121"/>
        <w:gridCol w:w="1037"/>
        <w:gridCol w:w="1698"/>
        <w:gridCol w:w="2036"/>
      </w:tblGrid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 - методическое  обеспечение введения ФГОС НОО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  введения ФГОС НОО на педагогическом совете школы.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рабочей  группы по разработке программ по введению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по школе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  по введению ФГОС начального общего образования: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духовно-нравственного развития, воспитания 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 программы культуры здорового и безопасного образа жизни 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основной образовательной программы;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рабочих программ по предметам  на ступени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педагогов ОУ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«Анализ готовности  программ по введению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начальных классов: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семинары 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группы. Учителя начальных классов,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курсовой подготовки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методической работы, обеспечивающее сопровождение введения </w:t>
            </w: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методической </w:t>
            </w: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родителями будущих первоклассников:</w:t>
            </w:r>
          </w:p>
          <w:p w:rsidR="00EC1F9B" w:rsidRPr="00D46BC1" w:rsidRDefault="00EC1F9B" w:rsidP="00EC1F9B">
            <w:pPr>
              <w:numPr>
                <w:ilvl w:val="0"/>
                <w:numId w:val="2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:rsidR="00EC1F9B" w:rsidRPr="00D46BC1" w:rsidRDefault="00EC1F9B" w:rsidP="00EC1F9B">
            <w:pPr>
              <w:numPr>
                <w:ilvl w:val="0"/>
                <w:numId w:val="2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C1F9B" w:rsidRPr="00D46BC1" w:rsidRDefault="00EC1F9B" w:rsidP="00EC1F9B">
            <w:pPr>
              <w:numPr>
                <w:ilvl w:val="0"/>
                <w:numId w:val="2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 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зачислении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  «Анализ готовности школы  к введению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Директор, заместители директора по УВР и 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основной образовательной программы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УВР,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образовательной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учебного плана на I ступени обучения в соответствии с ФГОС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заместитель директора по УВР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</w:tr>
      <w:tr w:rsidR="00EC1F9B" w:rsidRPr="00D46BC1" w:rsidTr="006C2988">
        <w:trPr>
          <w:trHeight w:val="360"/>
          <w:jc w:val="center"/>
        </w:trPr>
        <w:tc>
          <w:tcPr>
            <w:tcW w:w="6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 программ: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-духовно-нравственного развития, воспитания 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формирования УУД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внеурочной деятельности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коррекционной программы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«Здоровье»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  <w:hideMark/>
          </w:tcPr>
          <w:p w:rsidR="00EC1F9B" w:rsidRPr="00D46BC1" w:rsidRDefault="00EC1F9B" w:rsidP="006C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проекты рабочих программ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необходимых изменений в Устав школы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Изменения, дополнения в Уставе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обновление нормативно-правовой базы по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МКОУ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Положения, инструкции, приказы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  должностных инструкций работников ОУ в соответствие с 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информационной картой по оценке готовности ОУ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карты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 экспертизу основной образовательной программы начального общего образования ОУ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родительской общественности (законных представителей) с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 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зачислении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раздела на школьном сайте «Введение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с сайтом школы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«Введение ФГОС НОО» на  школьном сайте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работников МКОУ и внесение изменений в план курсовой подготовки МКОУ.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курсовой подготовки по переходу на ФГОС.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введению ФГОС НОО.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 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к базисному учебному плану и учет их при моделировании УП школы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ВР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учебнго</w:t>
            </w:r>
            <w:proofErr w:type="spell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школы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УМК, </w:t>
            </w:r>
            <w:proofErr w:type="gramStart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 образовательном процессе в соответствии с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ВР;</w:t>
            </w:r>
          </w:p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УМК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объема финансовых затрат на подготовку к переходу на ФГОС НОО в рамках бюджетного планирования на 2011 год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введения ФГОС НОО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(внесением изменений) локальных актов, регламентирующих установление </w:t>
            </w: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заработной платы работников 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рабочая </w:t>
            </w: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Пакет локальных актов ОУ.</w:t>
            </w:r>
          </w:p>
        </w:tc>
      </w:tr>
      <w:tr w:rsidR="00EC1F9B" w:rsidRPr="00D46BC1" w:rsidTr="006C2988">
        <w:trPr>
          <w:jc w:val="center"/>
        </w:trPr>
        <w:tc>
          <w:tcPr>
            <w:tcW w:w="1054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по вопросу оснащенности учебного процесса и оборудования учебных помещений ОУ в соответствии с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Заявки ОУ на приобретение необходимого оборудования для обеспечения готовности к введению ФГОС 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EC1F9B" w:rsidRPr="00D46BC1" w:rsidTr="006C2988">
        <w:trPr>
          <w:jc w:val="center"/>
        </w:trPr>
        <w:tc>
          <w:tcPr>
            <w:tcW w:w="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  материально-технических условий ОУ  в соответствие с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F9B" w:rsidRPr="00D46BC1" w:rsidRDefault="00EC1F9B" w:rsidP="006C29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ОУ</w:t>
            </w:r>
          </w:p>
        </w:tc>
      </w:tr>
    </w:tbl>
    <w:p w:rsidR="00EC1F9B" w:rsidRPr="00D46BC1" w:rsidRDefault="00EC1F9B" w:rsidP="00EC1F9B">
      <w:pPr>
        <w:rPr>
          <w:rFonts w:ascii="Times New Roman" w:hAnsi="Times New Roman" w:cs="Times New Roman"/>
          <w:sz w:val="24"/>
          <w:szCs w:val="24"/>
        </w:rPr>
      </w:pPr>
    </w:p>
    <w:p w:rsidR="00EC1F9B" w:rsidRPr="00D46BC1" w:rsidRDefault="00EC1F9B" w:rsidP="00EC1F9B">
      <w:pPr>
        <w:rPr>
          <w:rFonts w:ascii="Times New Roman" w:hAnsi="Times New Roman" w:cs="Times New Roman"/>
          <w:sz w:val="24"/>
          <w:szCs w:val="24"/>
        </w:rPr>
      </w:pPr>
    </w:p>
    <w:p w:rsidR="00EC1F9B" w:rsidRPr="00EC1F9B" w:rsidRDefault="00EC1F9B" w:rsidP="00EC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F9B" w:rsidRPr="00EC1F9B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58F"/>
    <w:multiLevelType w:val="hybridMultilevel"/>
    <w:tmpl w:val="45A0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16AE"/>
    <w:multiLevelType w:val="multilevel"/>
    <w:tmpl w:val="BC0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510B"/>
    <w:rsid w:val="0008450D"/>
    <w:rsid w:val="001E3557"/>
    <w:rsid w:val="002B2955"/>
    <w:rsid w:val="0035360F"/>
    <w:rsid w:val="0036279D"/>
    <w:rsid w:val="0041510B"/>
    <w:rsid w:val="006B3006"/>
    <w:rsid w:val="006C02FA"/>
    <w:rsid w:val="007F2C87"/>
    <w:rsid w:val="00982357"/>
    <w:rsid w:val="00AF51B6"/>
    <w:rsid w:val="00D5006B"/>
    <w:rsid w:val="00E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2017-10-24T09:32:00Z</dcterms:created>
  <dcterms:modified xsi:type="dcterms:W3CDTF">2017-10-24T09:32:00Z</dcterms:modified>
</cp:coreProperties>
</file>